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039A" w14:textId="77777777" w:rsidR="00AD3AC6" w:rsidRPr="008C28B8" w:rsidRDefault="00AD3AC6" w:rsidP="00AD3AC6">
      <w:pPr>
        <w:spacing w:after="80"/>
        <w:jc w:val="center"/>
        <w:rPr>
          <w:rFonts w:ascii="FUTURA BOOK BT" w:hAnsi="FUTURA BOOK BT"/>
          <w:bCs/>
          <w:sz w:val="28"/>
          <w:szCs w:val="28"/>
        </w:rPr>
      </w:pPr>
      <w:r>
        <w:rPr>
          <w:rFonts w:ascii="MS Gothic" w:eastAsia="MS Gothic" w:hAnsi="MS Gothic" w:cs="MS Gothic" w:hint="eastAsia"/>
          <w:bCs/>
          <w:sz w:val="28"/>
          <w:szCs w:val="28"/>
        </w:rPr>
        <w:t>フレンズ・バイブル・スタディー</w:t>
      </w:r>
    </w:p>
    <w:p w14:paraId="4D0C2082" w14:textId="77777777" w:rsidR="00AD3AC6" w:rsidRPr="008C28B8" w:rsidRDefault="00AD3AC6" w:rsidP="00AD3AC6">
      <w:pPr>
        <w:spacing w:after="80"/>
        <w:jc w:val="center"/>
        <w:rPr>
          <w:rFonts w:ascii="FUTURA BOOK BT" w:hAnsi="FUTURA BOOK BT"/>
          <w:b/>
          <w:sz w:val="28"/>
          <w:szCs w:val="28"/>
        </w:rPr>
      </w:pPr>
      <w:r>
        <w:rPr>
          <w:rFonts w:ascii="MS Gothic" w:eastAsia="MS Gothic" w:hAnsi="MS Gothic" w:cs="MS Gothic" w:hint="eastAsia"/>
          <w:b/>
          <w:sz w:val="28"/>
          <w:szCs w:val="28"/>
        </w:rPr>
        <w:t>黙想質問</w:t>
      </w:r>
    </w:p>
    <w:p w14:paraId="1488BF3D" w14:textId="5AB786D5" w:rsidR="00AD3AC6" w:rsidRPr="00AD3AC6" w:rsidRDefault="00AD3AC6" w:rsidP="00AD3AC6">
      <w:pPr>
        <w:spacing w:after="120"/>
        <w:jc w:val="center"/>
        <w:rPr>
          <w:rFonts w:ascii="FUTURA BOOK BT" w:hAnsi="FUTURA BOOK BT"/>
          <w:bCs/>
          <w:sz w:val="28"/>
          <w:szCs w:val="28"/>
        </w:rPr>
      </w:pPr>
      <w:r>
        <w:rPr>
          <w:rFonts w:ascii="MS Gothic" w:eastAsia="MS Gothic" w:hAnsi="MS Gothic" w:cs="MS Gothic" w:hint="eastAsia"/>
          <w:bCs/>
          <w:sz w:val="28"/>
          <w:szCs w:val="28"/>
        </w:rPr>
        <w:t>ローマ</w:t>
      </w:r>
      <w:r w:rsidRPr="008C28B8">
        <w:rPr>
          <w:rFonts w:ascii="FUTURA BOOK BT" w:hAnsi="FUTURA BOOK BT"/>
          <w:bCs/>
          <w:sz w:val="28"/>
          <w:szCs w:val="28"/>
        </w:rPr>
        <w:t xml:space="preserve"> 8:1-</w:t>
      </w:r>
      <w:r w:rsidR="004D32FE">
        <w:rPr>
          <w:rFonts w:ascii="FUTURA BOOK BT" w:hAnsi="FUTURA BOOK BT"/>
          <w:bCs/>
          <w:sz w:val="28"/>
          <w:szCs w:val="28"/>
        </w:rPr>
        <w:t>5</w:t>
      </w:r>
    </w:p>
    <w:p w14:paraId="5D1D468C" w14:textId="77777777" w:rsidR="00AD3AC6" w:rsidRPr="00125AAD" w:rsidRDefault="00AD3AC6" w:rsidP="00AD3AC6">
      <w:pPr>
        <w:pStyle w:val="reg"/>
        <w:widowControl w:val="0"/>
        <w:spacing w:before="0" w:line="240" w:lineRule="auto"/>
        <w:jc w:val="center"/>
        <w:rPr>
          <w:rStyle w:val="reftext1"/>
          <w:rFonts w:ascii="FUTURA BOOK BT" w:eastAsiaTheme="majorEastAsia" w:hAnsi="FUTURA BOOK BT"/>
          <w:b w:val="0"/>
          <w:bCs w:val="0"/>
          <w:position w:val="4"/>
          <w:sz w:val="20"/>
          <w:szCs w:val="20"/>
        </w:rPr>
      </w:pPr>
      <w:r w:rsidRPr="009A3645">
        <w:rPr>
          <w:rStyle w:val="reftext1"/>
          <w:rFonts w:ascii="Yu Gothic Medium" w:eastAsia="Yu Gothic Medium" w:hAnsi="Yu Gothic Medium" w:hint="eastAsia"/>
          <w:b w:val="0"/>
          <w:bCs w:val="0"/>
          <w:position w:val="4"/>
          <w:sz w:val="20"/>
          <w:szCs w:val="20"/>
        </w:rPr>
        <w:t>ローマ</w:t>
      </w:r>
      <w:r w:rsidRPr="00125AAD">
        <w:rPr>
          <w:rStyle w:val="reftext1"/>
          <w:rFonts w:ascii="FUTURA BOOK BT" w:eastAsiaTheme="majorEastAsia" w:hAnsi="FUTURA BOOK BT"/>
          <w:b w:val="0"/>
          <w:bCs w:val="0"/>
          <w:position w:val="4"/>
          <w:sz w:val="20"/>
          <w:szCs w:val="20"/>
        </w:rPr>
        <w:t>8:1</w:t>
      </w:r>
    </w:p>
    <w:p w14:paraId="47285C53" w14:textId="77777777" w:rsidR="00AD3AC6" w:rsidRPr="00125AAD" w:rsidRDefault="00AD3AC6" w:rsidP="00AD3AC6">
      <w:pPr>
        <w:pStyle w:val="NormalWeb"/>
        <w:spacing w:before="0" w:beforeAutospacing="0" w:after="120" w:afterAutospacing="0"/>
        <w:rPr>
          <w:rFonts w:ascii="Yu Gothic" w:eastAsia="Yu Gothic" w:hAnsi="Yu Gothic"/>
          <w:color w:val="000000"/>
          <w:sz w:val="20"/>
          <w:szCs w:val="20"/>
        </w:rPr>
      </w:pPr>
      <w:r w:rsidRPr="00125AAD">
        <w:rPr>
          <w:rFonts w:ascii="Yu Gothic" w:eastAsia="Yu Gothic" w:hAnsi="Yu Gothic" w:hint="eastAsia"/>
          <w:sz w:val="20"/>
          <w:szCs w:val="20"/>
        </w:rPr>
        <w:t xml:space="preserve">こういうわけで、今は、キリスト・イエスにある者が罪に定められることは決してありません。 </w:t>
      </w:r>
    </w:p>
    <w:p w14:paraId="726AB278" w14:textId="77777777" w:rsidR="00AD3AC6" w:rsidRPr="00125AAD" w:rsidRDefault="00AD3AC6" w:rsidP="00AD3AC6">
      <w:pPr>
        <w:pStyle w:val="reg"/>
        <w:widowControl w:val="0"/>
        <w:spacing w:before="0" w:after="0" w:line="240" w:lineRule="auto"/>
        <w:rPr>
          <w:rFonts w:ascii="Yu Gothic" w:eastAsia="Yu Gothic" w:hAnsi="Yu Gothic"/>
          <w:sz w:val="20"/>
          <w:szCs w:val="20"/>
        </w:rPr>
      </w:pPr>
      <w:r w:rsidRPr="00125AAD">
        <w:rPr>
          <w:rFonts w:ascii="Yu Gothic" w:eastAsia="Yu Gothic" w:hAnsi="Yu Gothic" w:cs="MS Mincho" w:hint="eastAsia"/>
          <w:color w:val="000000" w:themeColor="text1"/>
          <w:sz w:val="20"/>
          <w:szCs w:val="20"/>
        </w:rPr>
        <w:t>黙想質問：</w:t>
      </w:r>
      <w:r w:rsidRPr="00125AAD">
        <w:rPr>
          <w:rFonts w:ascii="Yu Gothic" w:eastAsia="Yu Gothic" w:hAnsi="Yu Gothic" w:cs="MS Mincho" w:hint="eastAsia"/>
          <w:color w:val="0117AE"/>
          <w:sz w:val="20"/>
          <w:szCs w:val="20"/>
        </w:rPr>
        <w:t>なぜキリスト・イエスにある者には今や罪の宣告がないのでしょうか。</w:t>
      </w:r>
    </w:p>
    <w:p w14:paraId="024D8907" w14:textId="77777777" w:rsidR="00AD3AC6" w:rsidRPr="00125AAD" w:rsidRDefault="00AD3AC6" w:rsidP="00AD3AC6">
      <w:pPr>
        <w:pStyle w:val="reg"/>
        <w:widowControl w:val="0"/>
        <w:spacing w:before="0" w:after="0" w:line="240" w:lineRule="auto"/>
        <w:rPr>
          <w:rFonts w:ascii="Yu Gothic" w:eastAsia="Yu Gothic" w:hAnsi="Yu Gothic" w:cs="MS Mincho"/>
          <w:color w:val="000000" w:themeColor="text1"/>
          <w:sz w:val="20"/>
          <w:szCs w:val="20"/>
        </w:rPr>
      </w:pPr>
    </w:p>
    <w:p w14:paraId="738E8684" w14:textId="77777777" w:rsidR="00AD3AC6" w:rsidRPr="00125AAD" w:rsidRDefault="00AD3AC6" w:rsidP="00AD3AC6">
      <w:pPr>
        <w:widowControl w:val="0"/>
        <w:autoSpaceDE w:val="0"/>
        <w:autoSpaceDN w:val="0"/>
        <w:adjustRightInd w:val="0"/>
        <w:spacing w:after="120"/>
        <w:rPr>
          <w:rFonts w:ascii="Yu Gothic" w:eastAsia="Yu Gothic" w:hAnsi="Yu Gothic"/>
          <w:color w:val="080F8E"/>
          <w:sz w:val="20"/>
          <w:szCs w:val="20"/>
        </w:rPr>
      </w:pPr>
      <w:r w:rsidRPr="00125AAD">
        <w:rPr>
          <w:rFonts w:ascii="Yu Gothic" w:eastAsia="Yu Gothic" w:hAnsi="Yu Gothic" w:cs="MS Mincho" w:hint="eastAsia"/>
          <w:color w:val="000000" w:themeColor="text1"/>
          <w:sz w:val="20"/>
          <w:szCs w:val="20"/>
        </w:rPr>
        <w:t>黙想質問：</w:t>
      </w:r>
      <w:r w:rsidRPr="00125AAD">
        <w:rPr>
          <w:rFonts w:ascii="Yu Gothic" w:eastAsia="Yu Gothic" w:hAnsi="Yu Gothic" w:cs="MS Mincho" w:hint="eastAsia"/>
          <w:color w:val="0117AE"/>
          <w:sz w:val="20"/>
          <w:szCs w:val="20"/>
        </w:rPr>
        <w:t>「キリスト・イエスにある」とはどういう意味でしょうか。</w:t>
      </w:r>
    </w:p>
    <w:p w14:paraId="3E2B0B8B" w14:textId="77777777" w:rsidR="00AD3AC6" w:rsidRPr="00125AAD" w:rsidRDefault="00AD3AC6" w:rsidP="00AD3AC6">
      <w:pPr>
        <w:widowControl w:val="0"/>
        <w:autoSpaceDE w:val="0"/>
        <w:autoSpaceDN w:val="0"/>
        <w:adjustRightInd w:val="0"/>
        <w:rPr>
          <w:rFonts w:ascii="FUTURA BOOK BT" w:hAnsi="FUTURA BOOK BT"/>
          <w:sz w:val="20"/>
          <w:szCs w:val="20"/>
        </w:rPr>
      </w:pPr>
    </w:p>
    <w:p w14:paraId="1466992F" w14:textId="77777777" w:rsidR="00AD3AC6" w:rsidRPr="00125AAD" w:rsidRDefault="00AD3AC6" w:rsidP="00AD3AC6">
      <w:pPr>
        <w:pStyle w:val="reg"/>
        <w:widowControl w:val="0"/>
        <w:spacing w:before="0" w:line="240" w:lineRule="auto"/>
        <w:jc w:val="center"/>
        <w:rPr>
          <w:rStyle w:val="reftext1"/>
          <w:rFonts w:ascii="FUTURA BOOK BT" w:eastAsiaTheme="majorEastAsia" w:hAnsi="FUTURA BOOK BT"/>
          <w:b w:val="0"/>
          <w:bCs w:val="0"/>
          <w:position w:val="4"/>
          <w:sz w:val="20"/>
          <w:szCs w:val="20"/>
        </w:rPr>
      </w:pPr>
      <w:r w:rsidRPr="009A3645">
        <w:rPr>
          <w:rStyle w:val="reftext1"/>
          <w:rFonts w:ascii="Yu Gothic Medium" w:eastAsia="Yu Gothic Medium" w:hAnsi="Yu Gothic Medium" w:hint="eastAsia"/>
          <w:b w:val="0"/>
          <w:bCs w:val="0"/>
          <w:position w:val="4"/>
          <w:sz w:val="20"/>
          <w:szCs w:val="20"/>
        </w:rPr>
        <w:t>ローマ</w:t>
      </w:r>
      <w:r w:rsidRPr="00125AAD">
        <w:rPr>
          <w:rStyle w:val="reftext1"/>
          <w:rFonts w:ascii="FUTURA BOOK BT" w:eastAsiaTheme="majorEastAsia" w:hAnsi="FUTURA BOOK BT"/>
          <w:b w:val="0"/>
          <w:bCs w:val="0"/>
          <w:position w:val="4"/>
          <w:sz w:val="20"/>
          <w:szCs w:val="20"/>
        </w:rPr>
        <w:t xml:space="preserve"> 8:2</w:t>
      </w:r>
    </w:p>
    <w:p w14:paraId="3F0F50B4" w14:textId="77777777" w:rsidR="00AD3AC6" w:rsidRPr="00125AAD" w:rsidRDefault="00AD3AC6" w:rsidP="00AD3AC6">
      <w:pPr>
        <w:pStyle w:val="NormalWeb"/>
        <w:spacing w:before="0" w:beforeAutospacing="0" w:after="120" w:afterAutospacing="0"/>
        <w:rPr>
          <w:rFonts w:ascii="Yu Gothic" w:eastAsia="Yu Gothic" w:hAnsi="Yu Gothic" w:cs="MS Mincho"/>
          <w:color w:val="0D0D0D" w:themeColor="text1" w:themeTint="F2"/>
          <w:sz w:val="20"/>
          <w:szCs w:val="20"/>
          <w:lang w:val="en-US"/>
        </w:rPr>
      </w:pPr>
      <w:r w:rsidRPr="00125AAD">
        <w:rPr>
          <w:rFonts w:ascii="Yu Gothic" w:eastAsia="Yu Gothic" w:hAnsi="Yu Gothic" w:cs="MS Mincho" w:hint="eastAsia"/>
          <w:color w:val="0D0D0D" w:themeColor="text1" w:themeTint="F2"/>
          <w:sz w:val="20"/>
          <w:szCs w:val="20"/>
        </w:rPr>
        <w:t>なぜなら、キリスト・イエスにある、いのちの御霊の原理が、罪と死の原理から、あなたを解放したからです。</w:t>
      </w:r>
    </w:p>
    <w:p w14:paraId="4997DECF" w14:textId="77777777" w:rsidR="00AD3AC6" w:rsidRPr="00080E9D" w:rsidRDefault="00AD3AC6" w:rsidP="00AD3AC6">
      <w:pPr>
        <w:pStyle w:val="reg"/>
        <w:widowControl w:val="0"/>
        <w:spacing w:before="0" w:after="0" w:line="240" w:lineRule="auto"/>
        <w:jc w:val="left"/>
        <w:rPr>
          <w:rFonts w:ascii="Yu Gothic" w:eastAsia="Yu Gothic" w:hAnsi="Yu Gothic" w:cs="MS Mincho"/>
          <w:color w:val="0117AE"/>
          <w:sz w:val="20"/>
          <w:szCs w:val="20"/>
          <w:lang w:val="en-US"/>
        </w:rPr>
      </w:pPr>
      <w:r w:rsidRPr="00080E9D">
        <w:rPr>
          <w:rFonts w:ascii="Yu Gothic" w:eastAsia="Yu Gothic" w:hAnsi="Yu Gothic" w:cs="MS Mincho" w:hint="eastAsia"/>
          <w:color w:val="000000" w:themeColor="text1"/>
          <w:sz w:val="20"/>
          <w:szCs w:val="20"/>
        </w:rPr>
        <w:t>黙想質問：</w:t>
      </w:r>
      <w:r w:rsidRPr="00080E9D">
        <w:rPr>
          <w:rFonts w:ascii="Yu Gothic" w:eastAsia="Yu Gothic" w:hAnsi="Yu Gothic" w:cs="MS Mincho" w:hint="eastAsia"/>
          <w:color w:val="0117AE"/>
          <w:sz w:val="20"/>
          <w:szCs w:val="20"/>
        </w:rPr>
        <w:t>罪と死の律法とは何</w:t>
      </w:r>
      <w:r>
        <w:rPr>
          <w:rFonts w:ascii="Yu Gothic" w:eastAsia="Yu Gothic" w:hAnsi="Yu Gothic" w:cs="MS Mincho" w:hint="eastAsia"/>
          <w:color w:val="0117AE"/>
          <w:sz w:val="20"/>
          <w:szCs w:val="20"/>
        </w:rPr>
        <w:t>です</w:t>
      </w:r>
      <w:r w:rsidRPr="00080E9D">
        <w:rPr>
          <w:rFonts w:ascii="Yu Gothic" w:eastAsia="Yu Gothic" w:hAnsi="Yu Gothic" w:cs="MS Mincho" w:hint="eastAsia"/>
          <w:color w:val="0117AE"/>
          <w:sz w:val="20"/>
          <w:szCs w:val="20"/>
        </w:rPr>
        <w:t>か。いのちの御霊の律法とは何ですか。</w:t>
      </w:r>
    </w:p>
    <w:p w14:paraId="624B87BC" w14:textId="77777777" w:rsidR="00AD3AC6" w:rsidRPr="00125AAD" w:rsidRDefault="00AD3AC6" w:rsidP="00AD3AC6">
      <w:pPr>
        <w:pStyle w:val="reg"/>
        <w:widowControl w:val="0"/>
        <w:spacing w:before="0" w:after="0" w:line="240" w:lineRule="auto"/>
        <w:jc w:val="left"/>
        <w:rPr>
          <w:rFonts w:ascii="FUTURA BOOK BT" w:hAnsi="FUTURA BOOK BT"/>
          <w:sz w:val="20"/>
          <w:szCs w:val="20"/>
        </w:rPr>
      </w:pPr>
    </w:p>
    <w:p w14:paraId="3F1F045A" w14:textId="21730845" w:rsidR="00AD3AC6" w:rsidRPr="00AD3AC6" w:rsidRDefault="00AD3AC6" w:rsidP="00AD3AC6">
      <w:pPr>
        <w:widowControl w:val="0"/>
        <w:autoSpaceDE w:val="0"/>
        <w:autoSpaceDN w:val="0"/>
        <w:adjustRightInd w:val="0"/>
        <w:rPr>
          <w:rFonts w:ascii="Yu Gothic" w:eastAsia="Yu Gothic" w:hAnsi="Yu Gothic" w:cs="MS Mincho"/>
          <w:color w:val="0117AE"/>
          <w:sz w:val="20"/>
          <w:szCs w:val="20"/>
        </w:rPr>
      </w:pPr>
      <w:r w:rsidRPr="00080E9D">
        <w:rPr>
          <w:rFonts w:ascii="Yu Gothic" w:eastAsia="Yu Gothic" w:hAnsi="Yu Gothic" w:cs="MS Mincho" w:hint="eastAsia"/>
          <w:color w:val="000000" w:themeColor="text1"/>
          <w:sz w:val="20"/>
          <w:szCs w:val="20"/>
        </w:rPr>
        <w:t>黙想質問：</w:t>
      </w:r>
      <w:r w:rsidRPr="00080E9D">
        <w:rPr>
          <w:rFonts w:ascii="Yu Gothic" w:eastAsia="Yu Gothic" w:hAnsi="Yu Gothic" w:cs="MS Mincho" w:hint="eastAsia"/>
          <w:color w:val="0117AE"/>
          <w:sz w:val="20"/>
          <w:szCs w:val="20"/>
        </w:rPr>
        <w:t>「いのちの御霊の法則は、どのようにして私たちを罪と死の法則から解放するのでしょうか」です。</w:t>
      </w:r>
    </w:p>
    <w:p w14:paraId="47613B25" w14:textId="77777777" w:rsidR="00AD3AC6" w:rsidRPr="00125AAD" w:rsidRDefault="00AD3AC6" w:rsidP="00AD3AC6">
      <w:pPr>
        <w:pStyle w:val="reg"/>
        <w:widowControl w:val="0"/>
        <w:spacing w:before="0" w:line="240" w:lineRule="auto"/>
        <w:jc w:val="center"/>
        <w:rPr>
          <w:rStyle w:val="reftext1"/>
          <w:rFonts w:ascii="FUTURA BOOK BT" w:eastAsiaTheme="majorEastAsia" w:hAnsi="FUTURA BOOK BT"/>
          <w:b w:val="0"/>
          <w:bCs w:val="0"/>
          <w:position w:val="4"/>
          <w:sz w:val="20"/>
          <w:szCs w:val="20"/>
        </w:rPr>
      </w:pPr>
      <w:r w:rsidRPr="009A3645">
        <w:rPr>
          <w:rStyle w:val="reftext1"/>
          <w:rFonts w:ascii="Yu Gothic Medium" w:eastAsia="Yu Gothic Medium" w:hAnsi="Yu Gothic Medium" w:hint="eastAsia"/>
          <w:b w:val="0"/>
          <w:bCs w:val="0"/>
          <w:position w:val="4"/>
          <w:sz w:val="20"/>
          <w:szCs w:val="20"/>
        </w:rPr>
        <w:t>ローマ</w:t>
      </w:r>
      <w:r w:rsidRPr="00125AAD">
        <w:rPr>
          <w:rStyle w:val="reftext1"/>
          <w:rFonts w:ascii="FUTURA BOOK BT" w:eastAsiaTheme="majorEastAsia" w:hAnsi="FUTURA BOOK BT"/>
          <w:b w:val="0"/>
          <w:bCs w:val="0"/>
          <w:position w:val="4"/>
          <w:sz w:val="20"/>
          <w:szCs w:val="20"/>
        </w:rPr>
        <w:t xml:space="preserve"> 8:3</w:t>
      </w:r>
    </w:p>
    <w:p w14:paraId="06682BC9" w14:textId="5510FEAE" w:rsidR="00AD3AC6" w:rsidRPr="00AD3AC6" w:rsidRDefault="00AD3AC6" w:rsidP="00AD3AC6">
      <w:pPr>
        <w:rPr>
          <w:rFonts w:ascii="Yu Gothic" w:eastAsia="Yu Gothic" w:hAnsi="Yu Gothic"/>
          <w:sz w:val="20"/>
          <w:szCs w:val="20"/>
        </w:rPr>
      </w:pPr>
      <w:r w:rsidRPr="004C687B">
        <w:rPr>
          <w:rFonts w:ascii="Yu Gothic" w:eastAsia="Yu Gothic" w:hAnsi="Yu Gothic" w:hint="eastAsia"/>
          <w:sz w:val="20"/>
          <w:szCs w:val="20"/>
        </w:rPr>
        <w:t xml:space="preserve">肉によって無力になったため、律法にはできなくなっていることを、神はしてくださいました。神はご自分の御子を、罪のために、罪深い肉と同じような形でお遣わしになり、肉において罪を処罰されたのです。 </w:t>
      </w:r>
    </w:p>
    <w:p w14:paraId="65647E88" w14:textId="77777777" w:rsidR="00AD3AC6" w:rsidRPr="004C687B" w:rsidRDefault="00AD3AC6" w:rsidP="00AD3AC6">
      <w:pPr>
        <w:pStyle w:val="NormalWeb"/>
        <w:spacing w:before="0" w:beforeAutospacing="0" w:after="0" w:afterAutospacing="0"/>
        <w:rPr>
          <w:rFonts w:ascii="Yu Gothic" w:eastAsia="Yu Gothic" w:hAnsi="Yu Gothic"/>
          <w:color w:val="0117AE"/>
          <w:sz w:val="20"/>
          <w:szCs w:val="20"/>
          <w:lang w:val="en-US"/>
        </w:rPr>
      </w:pPr>
      <w:r w:rsidRPr="004C687B">
        <w:rPr>
          <w:rFonts w:ascii="Yu Gothic" w:eastAsia="Yu Gothic" w:hAnsi="Yu Gothic" w:cs="MS Mincho" w:hint="eastAsia"/>
          <w:color w:val="000000" w:themeColor="text1"/>
          <w:sz w:val="20"/>
          <w:szCs w:val="20"/>
        </w:rPr>
        <w:t>黙想質問：</w:t>
      </w:r>
      <w:r w:rsidRPr="004C687B">
        <w:rPr>
          <w:rFonts w:ascii="Yu Gothic" w:eastAsia="Yu Gothic" w:hAnsi="Yu Gothic" w:cs="MS Mincho" w:hint="eastAsia"/>
          <w:color w:val="0117AE"/>
          <w:sz w:val="20"/>
          <w:szCs w:val="20"/>
        </w:rPr>
        <w:t>なぜ律法は無力なのでしょう</w:t>
      </w:r>
      <w:r w:rsidRPr="004C687B">
        <w:rPr>
          <w:rFonts w:ascii="Yu Gothic" w:eastAsia="Yu Gothic" w:hAnsi="Yu Gothic" w:cs="MS Mincho" w:hint="eastAsia"/>
          <w:color w:val="0117AE"/>
          <w:sz w:val="20"/>
          <w:szCs w:val="20"/>
          <w:lang w:val="en-US"/>
        </w:rPr>
        <w:t>か。</w:t>
      </w:r>
    </w:p>
    <w:p w14:paraId="5B57104E" w14:textId="77777777" w:rsidR="00AD3AC6" w:rsidRPr="004C687B" w:rsidRDefault="00AD3AC6" w:rsidP="00AD3AC6">
      <w:pPr>
        <w:pStyle w:val="NormalWeb"/>
        <w:spacing w:before="0" w:beforeAutospacing="0" w:after="0" w:afterAutospacing="0"/>
        <w:rPr>
          <w:rFonts w:ascii="Yu Gothic" w:eastAsia="Yu Gothic" w:hAnsi="Yu Gothic"/>
          <w:color w:val="0117AE"/>
          <w:sz w:val="20"/>
          <w:szCs w:val="20"/>
          <w:lang w:val="en-US"/>
        </w:rPr>
      </w:pPr>
    </w:p>
    <w:p w14:paraId="075A2E5E" w14:textId="23F6CD9C" w:rsidR="00AD3AC6" w:rsidRPr="00AD3AC6" w:rsidRDefault="00AD3AC6" w:rsidP="00AD3AC6">
      <w:pPr>
        <w:pStyle w:val="NormalWeb"/>
        <w:spacing w:before="0" w:beforeAutospacing="0" w:after="0" w:afterAutospacing="0"/>
        <w:rPr>
          <w:rFonts w:ascii="Yu Gothic" w:eastAsia="Yu Gothic" w:hAnsi="Yu Gothic"/>
          <w:color w:val="0117AE"/>
          <w:sz w:val="20"/>
          <w:szCs w:val="20"/>
        </w:rPr>
      </w:pPr>
      <w:r w:rsidRPr="004C687B">
        <w:rPr>
          <w:rFonts w:ascii="Yu Gothic" w:eastAsia="Yu Gothic" w:hAnsi="Yu Gothic" w:cs="MS Mincho" w:hint="eastAsia"/>
          <w:color w:val="000000" w:themeColor="text1"/>
          <w:sz w:val="20"/>
          <w:szCs w:val="20"/>
        </w:rPr>
        <w:t>黙想質問：</w:t>
      </w:r>
      <w:r w:rsidRPr="004C687B">
        <w:rPr>
          <w:rFonts w:ascii="Yu Gothic" w:eastAsia="Yu Gothic" w:hAnsi="Yu Gothic" w:cs="MS Mincho" w:hint="eastAsia"/>
          <w:color w:val="0117AE"/>
          <w:sz w:val="20"/>
          <w:szCs w:val="20"/>
        </w:rPr>
        <w:t>神は御子を罪ある人の姿で、罪のいけに</w:t>
      </w:r>
      <w:proofErr w:type="gramStart"/>
      <w:r w:rsidRPr="004C687B">
        <w:rPr>
          <w:rFonts w:ascii="Yu Gothic" w:eastAsia="Yu Gothic" w:hAnsi="Yu Gothic" w:cs="MS Mincho" w:hint="eastAsia"/>
          <w:color w:val="0117AE"/>
          <w:sz w:val="20"/>
          <w:szCs w:val="20"/>
        </w:rPr>
        <w:t>えと</w:t>
      </w:r>
      <w:proofErr w:type="gramEnd"/>
      <w:r w:rsidRPr="004C687B">
        <w:rPr>
          <w:rFonts w:ascii="Yu Gothic" w:eastAsia="Yu Gothic" w:hAnsi="Yu Gothic" w:cs="MS Mincho" w:hint="eastAsia"/>
          <w:color w:val="0117AE"/>
          <w:sz w:val="20"/>
          <w:szCs w:val="20"/>
        </w:rPr>
        <w:t>して遣わすことで、何をしたのでしょうか。</w:t>
      </w:r>
    </w:p>
    <w:p w14:paraId="29B17297" w14:textId="77777777" w:rsidR="00AD3AC6" w:rsidRDefault="00AD3AC6" w:rsidP="00AD3AC6">
      <w:pPr>
        <w:widowControl w:val="0"/>
        <w:autoSpaceDE w:val="0"/>
        <w:autoSpaceDN w:val="0"/>
        <w:adjustRightInd w:val="0"/>
        <w:rPr>
          <w:rFonts w:ascii="Yu Gothic" w:eastAsia="Yu Gothic" w:hAnsi="Yu Gothic"/>
          <w:sz w:val="20"/>
          <w:szCs w:val="20"/>
        </w:rPr>
      </w:pPr>
    </w:p>
    <w:p w14:paraId="68E440D7" w14:textId="77777777" w:rsidR="00AD3AC6" w:rsidRPr="004C687B" w:rsidRDefault="00AD3AC6" w:rsidP="00AD3AC6">
      <w:pPr>
        <w:widowControl w:val="0"/>
        <w:autoSpaceDE w:val="0"/>
        <w:autoSpaceDN w:val="0"/>
        <w:adjustRightInd w:val="0"/>
        <w:rPr>
          <w:rFonts w:ascii="Yu Gothic" w:eastAsia="Yu Gothic" w:hAnsi="Yu Gothic"/>
          <w:sz w:val="20"/>
          <w:szCs w:val="20"/>
        </w:rPr>
      </w:pPr>
    </w:p>
    <w:p w14:paraId="1785C54D" w14:textId="77777777" w:rsidR="00AD3AC6" w:rsidRPr="00125AAD" w:rsidRDefault="00AD3AC6" w:rsidP="00AD3AC6">
      <w:pPr>
        <w:pStyle w:val="reg"/>
        <w:widowControl w:val="0"/>
        <w:spacing w:before="0" w:line="240" w:lineRule="auto"/>
        <w:jc w:val="center"/>
        <w:rPr>
          <w:rStyle w:val="reftext1"/>
          <w:rFonts w:ascii="FUTURA BOOK BT" w:eastAsiaTheme="majorEastAsia" w:hAnsi="FUTURA BOOK BT"/>
          <w:b w:val="0"/>
          <w:bCs w:val="0"/>
          <w:position w:val="4"/>
          <w:sz w:val="20"/>
          <w:szCs w:val="20"/>
        </w:rPr>
      </w:pPr>
      <w:r w:rsidRPr="009A3645">
        <w:rPr>
          <w:rStyle w:val="reftext1"/>
          <w:rFonts w:ascii="Yu Gothic Medium" w:eastAsia="Yu Gothic Medium" w:hAnsi="Yu Gothic Medium" w:hint="eastAsia"/>
          <w:b w:val="0"/>
          <w:bCs w:val="0"/>
          <w:position w:val="4"/>
          <w:sz w:val="20"/>
          <w:szCs w:val="20"/>
        </w:rPr>
        <w:t>ローマ</w:t>
      </w:r>
      <w:r>
        <w:rPr>
          <w:rStyle w:val="reftext1"/>
          <w:rFonts w:ascii="Yu Gothic Medium" w:eastAsia="Yu Gothic Medium" w:hAnsi="Yu Gothic Medium"/>
          <w:b w:val="0"/>
          <w:bCs w:val="0"/>
          <w:position w:val="4"/>
          <w:sz w:val="20"/>
          <w:szCs w:val="20"/>
          <w:lang w:val="en-US"/>
        </w:rPr>
        <w:t xml:space="preserve"> </w:t>
      </w:r>
      <w:r w:rsidRPr="009A3645">
        <w:rPr>
          <w:rStyle w:val="reftext1"/>
          <w:rFonts w:ascii="Yu Gothic Medium" w:eastAsia="Yu Gothic Medium" w:hAnsi="Yu Gothic Medium"/>
          <w:b w:val="0"/>
          <w:bCs w:val="0"/>
          <w:position w:val="4"/>
          <w:sz w:val="20"/>
          <w:szCs w:val="20"/>
        </w:rPr>
        <w:t>8:3</w:t>
      </w:r>
      <w:r w:rsidRPr="00125AAD">
        <w:rPr>
          <w:rStyle w:val="reftext1"/>
          <w:rFonts w:ascii="FUTURA BOOK BT" w:eastAsiaTheme="majorEastAsia" w:hAnsi="FUTURA BOOK BT"/>
          <w:b w:val="0"/>
          <w:bCs w:val="0"/>
          <w:position w:val="4"/>
          <w:sz w:val="20"/>
          <w:szCs w:val="20"/>
        </w:rPr>
        <w:t>b-4</w:t>
      </w:r>
    </w:p>
    <w:p w14:paraId="57447E1E" w14:textId="0EFB9A5D" w:rsidR="00AD3AC6" w:rsidRPr="005746E5" w:rsidRDefault="00AD3AC6" w:rsidP="00AD3AC6">
      <w:pPr>
        <w:rPr>
          <w:rFonts w:ascii="Yu Gothic" w:eastAsia="Yu Gothic" w:hAnsi="Yu Gothic"/>
          <w:sz w:val="20"/>
          <w:szCs w:val="20"/>
          <w:lang w:val="en-US"/>
        </w:rPr>
      </w:pPr>
      <w:r w:rsidRPr="005746E5">
        <w:rPr>
          <w:rFonts w:ascii="Yu Gothic" w:eastAsia="Yu Gothic" w:hAnsi="Yu Gothic" w:hint="eastAsia"/>
          <w:sz w:val="20"/>
          <w:szCs w:val="20"/>
        </w:rPr>
        <w:t>3</w:t>
      </w:r>
      <w:r w:rsidRPr="005746E5">
        <w:rPr>
          <w:rFonts w:ascii="Yu Gothic" w:eastAsia="Yu Gothic" w:hAnsi="Yu Gothic"/>
          <w:sz w:val="20"/>
          <w:szCs w:val="20"/>
        </w:rPr>
        <w:t>b</w:t>
      </w:r>
      <w:r w:rsidRPr="005746E5">
        <w:rPr>
          <w:rFonts w:ascii="Yu Gothic" w:eastAsia="Yu Gothic" w:hAnsi="Yu Gothic" w:hint="eastAsia"/>
          <w:sz w:val="20"/>
          <w:szCs w:val="20"/>
        </w:rPr>
        <w:t xml:space="preserve">　神はご自分の御子を、罪のために、罪深い肉と同じような形でお遣わしになり、肉において罪を処罰されたのです。 4 それは、肉に従って歩まず、御霊に従って歩む私たちの中に、律法の要求が全うされるためなのです。 </w:t>
      </w:r>
    </w:p>
    <w:p w14:paraId="30B1C37E" w14:textId="277392BF" w:rsidR="00AD3AC6" w:rsidRPr="005746E5" w:rsidRDefault="00AD3AC6" w:rsidP="00AD3AC6">
      <w:pPr>
        <w:rPr>
          <w:rFonts w:ascii="Yu Gothic" w:eastAsia="Yu Gothic" w:hAnsi="Yu Gothic" w:cs="MS Mincho"/>
          <w:color w:val="0117AE"/>
          <w:sz w:val="20"/>
          <w:szCs w:val="20"/>
          <w:lang w:val="en-US"/>
        </w:rPr>
      </w:pPr>
      <w:r w:rsidRPr="0054300B">
        <w:rPr>
          <w:rFonts w:ascii="Yu Gothic" w:eastAsia="Yu Gothic" w:hAnsi="Yu Gothic" w:cs="MS Mincho" w:hint="eastAsia"/>
          <w:color w:val="000000" w:themeColor="text1"/>
          <w:sz w:val="20"/>
          <w:szCs w:val="20"/>
        </w:rPr>
        <w:t>黙想質問：</w:t>
      </w:r>
      <w:r w:rsidRPr="0054300B">
        <w:rPr>
          <w:rFonts w:ascii="Yu Gothic" w:eastAsia="Yu Gothic" w:hAnsi="Yu Gothic" w:cs="MS Mincho" w:hint="eastAsia"/>
          <w:color w:val="0117AE"/>
          <w:sz w:val="20"/>
          <w:szCs w:val="20"/>
        </w:rPr>
        <w:t>神</w:t>
      </w:r>
      <w:r w:rsidR="005746E5">
        <w:rPr>
          <w:rFonts w:ascii="Yu Gothic" w:eastAsia="Yu Gothic" w:hAnsi="Yu Gothic" w:cs="MS Mincho" w:hint="eastAsia"/>
          <w:color w:val="0117AE"/>
          <w:sz w:val="20"/>
          <w:szCs w:val="20"/>
        </w:rPr>
        <w:t>様</w:t>
      </w:r>
      <w:r w:rsidRPr="0054300B">
        <w:rPr>
          <w:rFonts w:ascii="Yu Gothic" w:eastAsia="Yu Gothic" w:hAnsi="Yu Gothic" w:cs="MS Mincho" w:hint="eastAsia"/>
          <w:color w:val="0117AE"/>
          <w:sz w:val="20"/>
          <w:szCs w:val="20"/>
        </w:rPr>
        <w:t>はどのようにして</w:t>
      </w:r>
      <w:r w:rsidR="005746E5">
        <w:rPr>
          <w:rFonts w:ascii="Yu Gothic" w:eastAsia="Yu Gothic" w:hAnsi="Yu Gothic" w:cs="MS Mincho" w:hint="eastAsia"/>
          <w:color w:val="0117AE"/>
          <w:sz w:val="20"/>
          <w:szCs w:val="20"/>
          <w:lang w:val="en-US"/>
        </w:rPr>
        <w:t>私たち肉にある罪を賞罰されたでしょうか。</w:t>
      </w:r>
      <w:r w:rsidRPr="0054300B">
        <w:rPr>
          <w:rFonts w:ascii="Yu Gothic" w:eastAsia="Yu Gothic" w:hAnsi="Yu Gothic" w:cs="MS Mincho" w:hint="eastAsia"/>
          <w:color w:val="0117AE"/>
          <w:sz w:val="20"/>
          <w:szCs w:val="20"/>
        </w:rPr>
        <w:t>その目的は何</w:t>
      </w:r>
      <w:r w:rsidR="005746E5">
        <w:rPr>
          <w:rFonts w:ascii="Yu Gothic" w:eastAsia="Yu Gothic" w:hAnsi="Yu Gothic" w:cs="MS Mincho" w:hint="eastAsia"/>
          <w:color w:val="0117AE"/>
          <w:sz w:val="20"/>
          <w:szCs w:val="20"/>
        </w:rPr>
        <w:t>だった</w:t>
      </w:r>
      <w:r w:rsidRPr="0054300B">
        <w:rPr>
          <w:rFonts w:ascii="Yu Gothic" w:eastAsia="Yu Gothic" w:hAnsi="Yu Gothic" w:cs="MS Mincho" w:hint="eastAsia"/>
          <w:color w:val="0117AE"/>
          <w:sz w:val="20"/>
          <w:szCs w:val="20"/>
        </w:rPr>
        <w:t>のでしょうか。</w:t>
      </w:r>
    </w:p>
    <w:p w14:paraId="2D77ACD2" w14:textId="77777777" w:rsidR="00AD3AC6" w:rsidRPr="00AD3AC6" w:rsidRDefault="00AD3AC6" w:rsidP="00AD3AC6">
      <w:pPr>
        <w:rPr>
          <w:rFonts w:ascii="Yu Gothic" w:eastAsia="Yu Gothic" w:hAnsi="Yu Gothic"/>
          <w:color w:val="0117AE"/>
          <w:sz w:val="20"/>
          <w:szCs w:val="20"/>
        </w:rPr>
      </w:pPr>
    </w:p>
    <w:p w14:paraId="2D0010E2" w14:textId="0BE28681" w:rsidR="00AD3AC6" w:rsidRDefault="00AD3AC6" w:rsidP="00AD3AC6">
      <w:pPr>
        <w:rPr>
          <w:rFonts w:ascii="Yu Gothic" w:eastAsia="Yu Gothic" w:hAnsi="Yu Gothic" w:cs="MS Mincho"/>
          <w:color w:val="0117AE"/>
          <w:sz w:val="20"/>
          <w:szCs w:val="20"/>
        </w:rPr>
      </w:pPr>
      <w:r w:rsidRPr="0054300B">
        <w:rPr>
          <w:rFonts w:ascii="Yu Gothic" w:eastAsia="Yu Gothic" w:hAnsi="Yu Gothic" w:cs="MS Mincho" w:hint="eastAsia"/>
          <w:color w:val="000000" w:themeColor="text1"/>
          <w:sz w:val="20"/>
          <w:szCs w:val="20"/>
        </w:rPr>
        <w:t>黙想質問：</w:t>
      </w:r>
      <w:r>
        <w:rPr>
          <w:rFonts w:ascii="Yu Gothic" w:eastAsia="Yu Gothic" w:hAnsi="Yu Gothic" w:cs="MS Mincho" w:hint="eastAsia"/>
          <w:color w:val="000000" w:themeColor="text1"/>
          <w:sz w:val="20"/>
          <w:szCs w:val="20"/>
        </w:rPr>
        <w:t>「</w:t>
      </w:r>
      <w:r w:rsidRPr="0054300B">
        <w:rPr>
          <w:rFonts w:ascii="Yu Gothic" w:eastAsia="Yu Gothic" w:hAnsi="Yu Gothic" w:cs="MS Mincho" w:hint="eastAsia"/>
          <w:color w:val="0117AE"/>
          <w:sz w:val="20"/>
          <w:szCs w:val="20"/>
        </w:rPr>
        <w:t>肉に従って生きる」とはどういう意味でしょうか。「御霊に従って生きる」とはどういう意味でしょうか。</w:t>
      </w:r>
    </w:p>
    <w:p w14:paraId="4259FD6A" w14:textId="77777777" w:rsidR="00AD3AC6" w:rsidRPr="00AD3AC6" w:rsidRDefault="00AD3AC6" w:rsidP="00AD3AC6">
      <w:pPr>
        <w:rPr>
          <w:rStyle w:val="reftext1"/>
          <w:rFonts w:ascii="Yu Gothic" w:eastAsia="Yu Gothic" w:hAnsi="Yu Gothic" w:cs="MS Mincho"/>
          <w:b w:val="0"/>
          <w:bCs w:val="0"/>
          <w:color w:val="0117AE"/>
          <w:sz w:val="20"/>
          <w:szCs w:val="20"/>
        </w:rPr>
      </w:pPr>
    </w:p>
    <w:p w14:paraId="475140AC" w14:textId="77777777" w:rsidR="00AD3AC6" w:rsidRPr="00125AAD" w:rsidRDefault="00AD3AC6" w:rsidP="00AD3AC6">
      <w:pPr>
        <w:pStyle w:val="reg"/>
        <w:widowControl w:val="0"/>
        <w:spacing w:before="0" w:line="240" w:lineRule="auto"/>
        <w:jc w:val="center"/>
        <w:rPr>
          <w:rStyle w:val="reftext1"/>
          <w:rFonts w:ascii="FUTURA BOOK BT" w:eastAsiaTheme="majorEastAsia" w:hAnsi="FUTURA BOOK BT"/>
          <w:b w:val="0"/>
          <w:bCs w:val="0"/>
          <w:position w:val="4"/>
          <w:sz w:val="20"/>
          <w:szCs w:val="20"/>
        </w:rPr>
      </w:pPr>
      <w:r w:rsidRPr="009A3645">
        <w:rPr>
          <w:rStyle w:val="reftext1"/>
          <w:rFonts w:ascii="Yu Gothic Medium" w:eastAsia="Yu Gothic Medium" w:hAnsi="Yu Gothic Medium" w:hint="eastAsia"/>
          <w:b w:val="0"/>
          <w:bCs w:val="0"/>
          <w:position w:val="4"/>
          <w:sz w:val="20"/>
          <w:szCs w:val="20"/>
        </w:rPr>
        <w:t>ローマ</w:t>
      </w:r>
      <w:r w:rsidRPr="00125AAD">
        <w:rPr>
          <w:rStyle w:val="reftext1"/>
          <w:rFonts w:ascii="FUTURA BOOK BT" w:eastAsiaTheme="majorEastAsia" w:hAnsi="FUTURA BOOK BT"/>
          <w:b w:val="0"/>
          <w:bCs w:val="0"/>
          <w:position w:val="4"/>
          <w:sz w:val="20"/>
          <w:szCs w:val="20"/>
        </w:rPr>
        <w:t xml:space="preserve"> 8:5</w:t>
      </w:r>
    </w:p>
    <w:p w14:paraId="132ACFB1" w14:textId="77777777" w:rsidR="00AD3AC6" w:rsidRPr="00A216C8" w:rsidRDefault="00AD3AC6" w:rsidP="00AD3AC6">
      <w:pPr>
        <w:spacing w:after="0"/>
        <w:rPr>
          <w:rFonts w:ascii="Yu Gothic" w:eastAsia="Yu Gothic" w:hAnsi="Yu Gothic"/>
          <w:color w:val="0117AE"/>
          <w:sz w:val="18"/>
          <w:szCs w:val="18"/>
        </w:rPr>
      </w:pPr>
      <w:r w:rsidRPr="00A216C8">
        <w:rPr>
          <w:rFonts w:ascii="Yu Gothic" w:eastAsia="Yu Gothic" w:hAnsi="Yu Gothic" w:hint="eastAsia"/>
          <w:color w:val="000000" w:themeColor="text1"/>
          <w:sz w:val="18"/>
          <w:szCs w:val="18"/>
        </w:rPr>
        <w:t>ローマ</w:t>
      </w:r>
      <w:r w:rsidRPr="00A216C8">
        <w:rPr>
          <w:rFonts w:ascii="Yu Gothic" w:eastAsia="Yu Gothic" w:hAnsi="Yu Gothic"/>
          <w:color w:val="000000" w:themeColor="text1"/>
          <w:sz w:val="18"/>
          <w:szCs w:val="18"/>
          <w:lang w:val="en-US"/>
        </w:rPr>
        <w:t>8:5</w:t>
      </w:r>
      <w:r w:rsidRPr="00A216C8">
        <w:rPr>
          <w:rFonts w:ascii="Yu Gothic" w:eastAsia="Yu Gothic" w:hAnsi="Yu Gothic" w:hint="eastAsia"/>
          <w:color w:val="000000" w:themeColor="text1"/>
          <w:sz w:val="18"/>
          <w:szCs w:val="18"/>
          <w:lang w:val="en-US"/>
        </w:rPr>
        <w:t xml:space="preserve"> </w:t>
      </w:r>
      <w:r w:rsidRPr="00A216C8">
        <w:rPr>
          <w:rFonts w:ascii="Yu Gothic" w:eastAsia="Yu Gothic" w:hAnsi="Yu Gothic" w:hint="eastAsia"/>
          <w:color w:val="000000" w:themeColor="text1"/>
          <w:sz w:val="18"/>
          <w:szCs w:val="18"/>
        </w:rPr>
        <w:t xml:space="preserve"> 肉に従う者は肉的なことをもっぱら考えますが、御霊に従う者は御霊に属することをひたすら考えます。 </w:t>
      </w:r>
    </w:p>
    <w:p w14:paraId="6C6E7E88" w14:textId="77777777" w:rsidR="00AD3AC6" w:rsidRPr="009551F3" w:rsidRDefault="00AD3AC6" w:rsidP="00AD3AC6">
      <w:pPr>
        <w:pStyle w:val="reg"/>
        <w:widowControl w:val="0"/>
        <w:spacing w:before="0" w:after="0" w:line="240" w:lineRule="auto"/>
        <w:rPr>
          <w:rFonts w:ascii="FUTURA BOOK BT" w:hAnsi="FUTURA BOOK BT"/>
          <w:sz w:val="20"/>
          <w:szCs w:val="20"/>
          <w:lang w:val="en-US"/>
        </w:rPr>
      </w:pPr>
    </w:p>
    <w:p w14:paraId="65F92150" w14:textId="77777777" w:rsidR="00AD3AC6" w:rsidRPr="00DE6C45" w:rsidRDefault="00AD3AC6" w:rsidP="00AD3AC6">
      <w:pPr>
        <w:pStyle w:val="NormalWeb"/>
        <w:spacing w:before="0" w:beforeAutospacing="0" w:after="0" w:afterAutospacing="0"/>
        <w:rPr>
          <w:rFonts w:ascii="Yu Gothic" w:eastAsia="Yu Gothic" w:hAnsi="Yu Gothic" w:cs="MS Mincho"/>
          <w:color w:val="0117AE"/>
          <w:sz w:val="20"/>
          <w:szCs w:val="20"/>
        </w:rPr>
      </w:pPr>
      <w:r w:rsidRPr="00125AAD">
        <w:rPr>
          <w:rFonts w:ascii="Yu Gothic" w:eastAsia="Yu Gothic" w:hAnsi="Yu Gothic" w:cs="MS Mincho" w:hint="eastAsia"/>
          <w:color w:val="000000" w:themeColor="text1"/>
          <w:sz w:val="20"/>
          <w:szCs w:val="20"/>
        </w:rPr>
        <w:t>黙想質問：</w:t>
      </w:r>
      <w:r>
        <w:rPr>
          <w:rFonts w:ascii="Yu Gothic" w:eastAsia="Yu Gothic" w:hAnsi="Yu Gothic" w:cs="MS Mincho" w:hint="eastAsia"/>
          <w:color w:val="0117AE"/>
          <w:sz w:val="20"/>
          <w:szCs w:val="20"/>
        </w:rPr>
        <w:t>「</w:t>
      </w:r>
      <w:r w:rsidRPr="00DE6C45">
        <w:rPr>
          <w:rFonts w:ascii="Yu Gothic" w:eastAsia="Yu Gothic" w:hAnsi="Yu Gothic" w:hint="eastAsia"/>
          <w:color w:val="0117AE"/>
          <w:sz w:val="18"/>
          <w:szCs w:val="18"/>
        </w:rPr>
        <w:t>肉的なことをもっぱら考える</w:t>
      </w:r>
      <w:r w:rsidRPr="00DE6C45">
        <w:rPr>
          <w:rFonts w:ascii="Yu Gothic" w:eastAsia="Yu Gothic" w:hAnsi="Yu Gothic" w:cs="MS Mincho"/>
          <w:color w:val="0117AE"/>
          <w:sz w:val="20"/>
          <w:szCs w:val="20"/>
        </w:rPr>
        <w:t>とはどういう意味でしょうか</w:t>
      </w:r>
      <w:r w:rsidRPr="00DE6C45">
        <w:rPr>
          <w:rFonts w:ascii="Yu Gothic" w:eastAsia="Yu Gothic" w:hAnsi="Yu Gothic" w:cs="MS Mincho" w:hint="eastAsia"/>
          <w:color w:val="0117AE"/>
          <w:sz w:val="20"/>
          <w:szCs w:val="20"/>
          <w:lang w:val="en-US"/>
        </w:rPr>
        <w:t>。</w:t>
      </w:r>
      <w:r>
        <w:rPr>
          <w:rFonts w:ascii="Yu Gothic" w:eastAsia="Yu Gothic" w:hAnsi="Yu Gothic" w:cs="MS Mincho" w:hint="eastAsia"/>
          <w:color w:val="0117AE"/>
          <w:sz w:val="20"/>
          <w:szCs w:val="20"/>
          <w:lang w:val="en-US"/>
        </w:rPr>
        <w:t>」</w:t>
      </w:r>
    </w:p>
    <w:p w14:paraId="217FE849" w14:textId="77777777" w:rsidR="00AD3AC6" w:rsidRPr="00125AAD" w:rsidRDefault="00AD3AC6" w:rsidP="00AD3AC6">
      <w:pPr>
        <w:pStyle w:val="reg"/>
        <w:widowControl w:val="0"/>
        <w:spacing w:before="0" w:after="0" w:line="240" w:lineRule="auto"/>
        <w:rPr>
          <w:rFonts w:ascii="FUTURA BOOK BT" w:hAnsi="FUTURA BOOK BT"/>
          <w:sz w:val="20"/>
          <w:szCs w:val="20"/>
        </w:rPr>
      </w:pPr>
    </w:p>
    <w:p w14:paraId="42FEF36A" w14:textId="77777777" w:rsidR="00AD3AC6" w:rsidRPr="00EB2BF8" w:rsidRDefault="00AD3AC6" w:rsidP="00AD3AC6">
      <w:pPr>
        <w:pStyle w:val="NormalWeb"/>
        <w:spacing w:before="0" w:beforeAutospacing="0" w:after="0" w:afterAutospacing="0"/>
        <w:rPr>
          <w:rFonts w:ascii="Yu Gothic" w:eastAsia="Yu Gothic" w:hAnsi="Yu Gothic"/>
          <w:color w:val="0117AE"/>
          <w:sz w:val="18"/>
          <w:szCs w:val="18"/>
        </w:rPr>
      </w:pPr>
      <w:r w:rsidRPr="00125AAD">
        <w:rPr>
          <w:rFonts w:ascii="Yu Gothic" w:eastAsia="Yu Gothic" w:hAnsi="Yu Gothic" w:cs="MS Mincho" w:hint="eastAsia"/>
          <w:color w:val="000000" w:themeColor="text1"/>
          <w:sz w:val="20"/>
          <w:szCs w:val="20"/>
        </w:rPr>
        <w:t>黙想質問：</w:t>
      </w:r>
      <w:r w:rsidRPr="00EB2BF8">
        <w:rPr>
          <w:rFonts w:ascii="Yu Gothic" w:eastAsia="Yu Gothic" w:hAnsi="Yu Gothic" w:cs="MS Mincho" w:hint="eastAsia"/>
          <w:color w:val="0117AE"/>
          <w:sz w:val="18"/>
          <w:szCs w:val="18"/>
        </w:rPr>
        <w:t>「御霊の望まれることに心を向けるとはどういう意味でしょうか」</w:t>
      </w:r>
      <w:r w:rsidRPr="00643A7F">
        <w:rPr>
          <w:rFonts w:ascii="Yu Gothic" w:eastAsia="Yu Gothic" w:hAnsi="Yu Gothic" w:cs="MS Mincho" w:hint="eastAsia"/>
          <w:color w:val="0117AE"/>
          <w:sz w:val="18"/>
          <w:szCs w:val="18"/>
        </w:rPr>
        <w:t>。具体例</w:t>
      </w:r>
      <w:r w:rsidRPr="00EB2BF8">
        <w:rPr>
          <w:rFonts w:ascii="Yu Gothic" w:eastAsia="Yu Gothic" w:hAnsi="Yu Gothic" w:cs="MS Mincho" w:hint="eastAsia"/>
          <w:color w:val="0117AE"/>
          <w:sz w:val="18"/>
          <w:szCs w:val="18"/>
        </w:rPr>
        <w:t>を挙げてください。</w:t>
      </w:r>
    </w:p>
    <w:p w14:paraId="6AAB82B1" w14:textId="7CEE1DC5" w:rsidR="001652DD" w:rsidRPr="00AD3AC6" w:rsidRDefault="001652DD" w:rsidP="00AD3AC6">
      <w:pPr>
        <w:rPr>
          <w:rFonts w:hint="eastAsia"/>
        </w:rPr>
      </w:pPr>
    </w:p>
    <w:sectPr w:rsidR="001652DD" w:rsidRPr="00AD3AC6" w:rsidSect="00B15810">
      <w:pgSz w:w="11899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lo Serif Pro">
    <w:altName w:val="Calibri"/>
    <w:panose1 w:val="020B0500000000000000"/>
    <w:charset w:val="00"/>
    <w:family w:val="modern"/>
    <w:pitch w:val="variable"/>
    <w:sig w:usb0="A00000FF" w:usb1="4000205B" w:usb2="00000000" w:usb3="00000000" w:csb0="00000093" w:csb1="00000000"/>
  </w:font>
  <w:font w:name="Milo Serif Pro Medium">
    <w:altName w:val="Calibri"/>
    <w:panose1 w:val="020B0500000000000000"/>
    <w:charset w:val="00"/>
    <w:family w:val="modern"/>
    <w:pitch w:val="variable"/>
    <w:sig w:usb0="A00000FF" w:usb1="4000205B" w:usb2="00000000" w:usb3="00000000" w:csb0="00000093" w:csb1="00000000"/>
  </w:font>
  <w:font w:name="FUTURA BOOK BT">
    <w:panose1 w:val="020B05020202040203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DD"/>
    <w:rsid w:val="001652DD"/>
    <w:rsid w:val="004258FB"/>
    <w:rsid w:val="004D32FE"/>
    <w:rsid w:val="005746E5"/>
    <w:rsid w:val="00AD3AC6"/>
    <w:rsid w:val="00B15810"/>
    <w:rsid w:val="00B51A37"/>
    <w:rsid w:val="00F0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C157D"/>
  <w15:docId w15:val="{A54D770A-2247-374E-B0E8-21FE2FC4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">
    <w:name w:val="reg"/>
    <w:basedOn w:val="Normal"/>
    <w:rsid w:val="00AD3AC6"/>
    <w:pPr>
      <w:spacing w:before="120" w:after="120" w:line="288" w:lineRule="atLeast"/>
      <w:jc w:val="both"/>
    </w:pPr>
    <w:rPr>
      <w:rFonts w:ascii="Milo Serif Pro" w:eastAsia="Times New Roman" w:hAnsi="Milo Serif Pro" w:cs="Times New Roman"/>
      <w:color w:val="auto"/>
      <w:kern w:val="0"/>
      <w:sz w:val="24"/>
      <w14:ligatures w14:val="none"/>
    </w:rPr>
  </w:style>
  <w:style w:type="character" w:customStyle="1" w:styleId="reftext1">
    <w:name w:val="reftext1"/>
    <w:basedOn w:val="DefaultParagraphFont"/>
    <w:rsid w:val="00AD3AC6"/>
    <w:rPr>
      <w:rFonts w:ascii="Milo Serif Pro Medium" w:hAnsi="Milo Serif Pro Medium" w:hint="default"/>
      <w:b/>
      <w:bCs/>
      <w:color w:val="B34700"/>
      <w:sz w:val="12"/>
      <w:szCs w:val="12"/>
    </w:rPr>
  </w:style>
  <w:style w:type="paragraph" w:styleId="NormalWeb">
    <w:name w:val="Normal (Web)"/>
    <w:basedOn w:val="Normal"/>
    <w:uiPriority w:val="99"/>
    <w:unhideWhenUsed/>
    <w:rsid w:val="00AD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427</Words>
  <Characters>428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Millard</dc:creator>
  <cp:keywords/>
  <cp:lastModifiedBy>Jim Millard</cp:lastModifiedBy>
  <cp:revision>5</cp:revision>
  <cp:lastPrinted>2026-01-16T01:57:00Z</cp:lastPrinted>
  <dcterms:created xsi:type="dcterms:W3CDTF">2026-01-16T01:57:00Z</dcterms:created>
  <dcterms:modified xsi:type="dcterms:W3CDTF">2026-01-20T03:35:00Z</dcterms:modified>
</cp:coreProperties>
</file>